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F23" w:rsidRDefault="00EA5F23" w:rsidP="00EA5F23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EA5F23" w:rsidRDefault="00EA5F23" w:rsidP="00EA5F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КУШМАНСКОГО СЕЛЬСКОГО ПОСЕЛЕНИЯ КАЙБИЦКОГО МУНИЦИПАЛЬНОГО РАЙОНА </w:t>
      </w:r>
    </w:p>
    <w:p w:rsidR="00EA5F23" w:rsidRDefault="00EA5F23" w:rsidP="00EA5F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EA5F23" w:rsidRDefault="00EA5F23" w:rsidP="00EA5F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A5F23" w:rsidRDefault="00EA5F23" w:rsidP="00EA5F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РЕШЕНИЕ</w:t>
      </w:r>
    </w:p>
    <w:p w:rsidR="00EA5F23" w:rsidRDefault="00EA5F23" w:rsidP="00EA5F2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Кушманы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tt-RU"/>
        </w:rPr>
        <w:t>“____”                   2020 г.</w:t>
      </w:r>
    </w:p>
    <w:p w:rsidR="00EA5F23" w:rsidRDefault="00EA5F23" w:rsidP="00EA5F23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FC474C" w:rsidRDefault="00FC474C" w:rsidP="00FC474C">
      <w:pPr>
        <w:spacing w:after="0" w:line="240" w:lineRule="auto"/>
        <w:ind w:right="325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от 12 декабря 2019 г № 27  «О бюджете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 Татарстан на  2020 год и плановый  период  2021  и  2022 годов» (в редакции решений №5 от  18.03.2020 г., № 6 от 27.04.2020 г.,  №8  от  05.06.2020  г., №13 от 13.07.2020 г.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FC474C" w:rsidRDefault="00FC474C" w:rsidP="00FC474C">
      <w:pPr>
        <w:autoSpaceDN w:val="0"/>
        <w:spacing w:line="240" w:lineRule="auto"/>
        <w:ind w:left="-142" w:hanging="142"/>
        <w:rPr>
          <w:rFonts w:ascii="Times New Roman" w:hAnsi="Times New Roman" w:cs="Times New Roman"/>
          <w:sz w:val="28"/>
          <w:szCs w:val="28"/>
        </w:rPr>
      </w:pPr>
    </w:p>
    <w:p w:rsidR="00FC474C" w:rsidRDefault="00FC474C" w:rsidP="00FC474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ходатайством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РЕШАЕТ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C474C" w:rsidRDefault="00FC474C" w:rsidP="00FC474C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статье 1:</w:t>
      </w:r>
    </w:p>
    <w:p w:rsidR="00FC474C" w:rsidRDefault="00FC474C" w:rsidP="00FC474C">
      <w:pPr>
        <w:tabs>
          <w:tab w:val="left" w:pos="0"/>
          <w:tab w:val="left" w:pos="1134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пункте 1.1 цифры «3200,91» заменить цифрами «4800,44»;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C474C" w:rsidRDefault="00FC474C" w:rsidP="00FC474C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1.2 цифры «3303,47» заменить цифрами «4903,00»;</w:t>
      </w:r>
    </w:p>
    <w:p w:rsidR="00FC474C" w:rsidRDefault="00FC474C" w:rsidP="00FC474C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Изложить приложения 1,3,10 к решению в редакции приложений 1-3.</w:t>
      </w:r>
    </w:p>
    <w:p w:rsidR="00FC474C" w:rsidRDefault="00FC474C" w:rsidP="00FC474C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  <w:lang w:val="tt-RU"/>
        </w:rPr>
        <w:t>Опубликовать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4" w:tgtFrame="_blank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pravo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Style w:val="apple-converted-space"/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>и  разместить на официальном сайте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 xml:space="preserve">Кушманского сельского поселения  Кайбицкого муниципального района в информационно– телекоммуникационной сети «Интернет» по веб-адресу: </w:t>
      </w:r>
      <w:r>
        <w:fldChar w:fldCharType="begin"/>
      </w:r>
      <w:r>
        <w:instrText xml:space="preserve"> HYPERLINK "http://kushman-kaybici.tatarstan.ru" </w:instrText>
      </w:r>
      <w:r>
        <w:fldChar w:fldCharType="separate"/>
      </w:r>
      <w:r>
        <w:rPr>
          <w:rStyle w:val="a3"/>
          <w:rFonts w:ascii="Times New Roman" w:hAnsi="Times New Roman"/>
          <w:sz w:val="28"/>
          <w:szCs w:val="28"/>
        </w:rPr>
        <w:t>http://kushman-kaybici.tatarstan.ru</w:t>
      </w:r>
      <w:r>
        <w:fldChar w:fldCharType="end"/>
      </w:r>
      <w:r>
        <w:rPr>
          <w:rFonts w:ascii="Times New Roman" w:hAnsi="Times New Roman"/>
          <w:sz w:val="28"/>
          <w:szCs w:val="28"/>
        </w:rPr>
        <w:t>.</w:t>
      </w:r>
    </w:p>
    <w:p w:rsidR="00FC474C" w:rsidRDefault="00FC474C" w:rsidP="00FC474C">
      <w:pPr>
        <w:pStyle w:val="a4"/>
        <w:ind w:left="360"/>
      </w:pPr>
      <w:r>
        <w:t xml:space="preserve">     4.</w:t>
      </w:r>
      <w:proofErr w:type="gramStart"/>
      <w:r>
        <w:t>Контроль за</w:t>
      </w:r>
      <w:proofErr w:type="gramEnd"/>
      <w:r>
        <w:t xml:space="preserve"> выполнением настоящего решения оставляю за собой.</w:t>
      </w:r>
    </w:p>
    <w:p w:rsidR="00FC474C" w:rsidRDefault="00FC474C" w:rsidP="00FC474C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C474C" w:rsidRDefault="00FC474C" w:rsidP="00FC474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474C" w:rsidRDefault="00FC474C" w:rsidP="00FC474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474C" w:rsidRDefault="00FC474C" w:rsidP="00FC47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FC474C" w:rsidRDefault="00FC474C" w:rsidP="00FC47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FC474C" w:rsidRDefault="00FC474C" w:rsidP="00FC474C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                                                                  Л.Р. Сафина</w:t>
      </w:r>
      <w:bookmarkStart w:id="1" w:name="P0013"/>
      <w:bookmarkEnd w:id="1"/>
    </w:p>
    <w:p w:rsidR="00FC474C" w:rsidRDefault="00FC474C" w:rsidP="00FC474C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C474C" w:rsidRDefault="00FC474C" w:rsidP="00FC474C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C474C" w:rsidRDefault="00FC474C" w:rsidP="00FC474C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C474C" w:rsidRDefault="00FC474C" w:rsidP="00FC474C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C474C" w:rsidRDefault="00FC474C" w:rsidP="00FC474C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FC474C" w:rsidRDefault="00FC474C" w:rsidP="00FC474C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</w:rPr>
      </w:pPr>
    </w:p>
    <w:tbl>
      <w:tblPr>
        <w:tblW w:w="10916" w:type="dxa"/>
        <w:tblInd w:w="-885" w:type="dxa"/>
        <w:tblLook w:val="04A0"/>
      </w:tblPr>
      <w:tblGrid>
        <w:gridCol w:w="2836"/>
        <w:gridCol w:w="5528"/>
        <w:gridCol w:w="1701"/>
        <w:gridCol w:w="851"/>
      </w:tblGrid>
      <w:tr w:rsidR="00FC474C" w:rsidTr="00FC474C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FC474C" w:rsidRDefault="00FC474C"/>
        </w:tc>
        <w:tc>
          <w:tcPr>
            <w:tcW w:w="7229" w:type="dxa"/>
            <w:gridSpan w:val="2"/>
            <w:noWrap/>
            <w:vAlign w:val="bottom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Приложение 1</w:t>
            </w:r>
          </w:p>
        </w:tc>
        <w:tc>
          <w:tcPr>
            <w:tcW w:w="851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</w:tr>
      <w:tr w:rsidR="00FC474C" w:rsidTr="00FC474C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7229" w:type="dxa"/>
            <w:gridSpan w:val="2"/>
            <w:noWrap/>
            <w:vAlign w:val="bottom"/>
            <w:hideMark/>
          </w:tcPr>
          <w:p w:rsidR="00FC474C" w:rsidRDefault="00FC474C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к решению Совета </w:t>
            </w:r>
          </w:p>
        </w:tc>
        <w:tc>
          <w:tcPr>
            <w:tcW w:w="851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</w:tr>
      <w:tr w:rsidR="00FC474C" w:rsidTr="00FC474C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7229" w:type="dxa"/>
            <w:gridSpan w:val="2"/>
            <w:noWrap/>
            <w:vAlign w:val="bottom"/>
            <w:hideMark/>
          </w:tcPr>
          <w:p w:rsidR="00FC474C" w:rsidRDefault="00FC474C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C474C" w:rsidRDefault="00FC474C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сельского  поселения</w:t>
            </w:r>
          </w:p>
        </w:tc>
        <w:tc>
          <w:tcPr>
            <w:tcW w:w="851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</w:tr>
      <w:tr w:rsidR="00FC474C" w:rsidTr="00FC474C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8080" w:type="dxa"/>
            <w:gridSpan w:val="3"/>
            <w:noWrap/>
            <w:vAlign w:val="bottom"/>
            <w:hideMark/>
          </w:tcPr>
          <w:p w:rsidR="00FC474C" w:rsidRDefault="00FC474C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</w:tr>
      <w:tr w:rsidR="00FC474C" w:rsidTr="00FC474C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8080" w:type="dxa"/>
            <w:gridSpan w:val="3"/>
            <w:noWrap/>
            <w:vAlign w:val="bottom"/>
            <w:hideMark/>
          </w:tcPr>
          <w:p w:rsidR="00FC474C" w:rsidRDefault="00FC474C" w:rsidP="00FC474C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от ___________  2020 года № </w:t>
            </w:r>
          </w:p>
        </w:tc>
      </w:tr>
      <w:tr w:rsidR="00FC474C" w:rsidTr="00FC474C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7229" w:type="dxa"/>
            <w:gridSpan w:val="2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851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</w:tr>
      <w:tr w:rsidR="00FC474C" w:rsidTr="00FC474C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7229" w:type="dxa"/>
            <w:gridSpan w:val="2"/>
            <w:noWrap/>
            <w:vAlign w:val="bottom"/>
            <w:hideMark/>
          </w:tcPr>
          <w:p w:rsidR="00FC474C" w:rsidRDefault="00FC474C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Приложение 1</w:t>
            </w:r>
          </w:p>
        </w:tc>
        <w:tc>
          <w:tcPr>
            <w:tcW w:w="851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</w:tr>
      <w:tr w:rsidR="00FC474C" w:rsidTr="00FC474C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7229" w:type="dxa"/>
            <w:gridSpan w:val="2"/>
            <w:noWrap/>
            <w:vAlign w:val="bottom"/>
            <w:hideMark/>
          </w:tcPr>
          <w:p w:rsidR="00FC474C" w:rsidRDefault="00FC474C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к решению Совета </w:t>
            </w:r>
          </w:p>
        </w:tc>
        <w:tc>
          <w:tcPr>
            <w:tcW w:w="851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</w:tr>
      <w:tr w:rsidR="00FC474C" w:rsidTr="00FC474C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8080" w:type="dxa"/>
            <w:gridSpan w:val="3"/>
            <w:noWrap/>
            <w:vAlign w:val="bottom"/>
            <w:hideMark/>
          </w:tcPr>
          <w:p w:rsidR="00FC474C" w:rsidRDefault="00FC474C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сельского поселения</w:t>
            </w:r>
          </w:p>
        </w:tc>
      </w:tr>
      <w:tr w:rsidR="00FC474C" w:rsidTr="00FC474C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8080" w:type="dxa"/>
            <w:gridSpan w:val="3"/>
            <w:noWrap/>
            <w:vAlign w:val="bottom"/>
            <w:hideMark/>
          </w:tcPr>
          <w:p w:rsidR="00FC474C" w:rsidRDefault="00FC474C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</w:tr>
      <w:tr w:rsidR="00FC474C" w:rsidTr="00FC474C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7229" w:type="dxa"/>
            <w:gridSpan w:val="2"/>
            <w:noWrap/>
            <w:vAlign w:val="bottom"/>
            <w:hideMark/>
          </w:tcPr>
          <w:p w:rsidR="00FC474C" w:rsidRDefault="00FC474C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от 12.12.2019 года </w:t>
            </w:r>
          </w:p>
          <w:p w:rsidR="00FC474C" w:rsidRDefault="00FC474C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27 (в  редакции решений</w:t>
            </w:r>
            <w:proofErr w:type="gramEnd"/>
          </w:p>
          <w:p w:rsidR="00FC474C" w:rsidRDefault="00FC474C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№5 от 18.03.2020 г.,  №6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C474C" w:rsidRDefault="00FC474C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27.04.2020 г., №8 от 05.06.2020 г., </w:t>
            </w:r>
          </w:p>
          <w:p w:rsidR="00FC474C" w:rsidRDefault="00FC474C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№8 от 05.06.2020 г., №13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FC474C" w:rsidRDefault="00FC474C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13.07.2020 г.)</w:t>
            </w:r>
            <w:proofErr w:type="gramEnd"/>
          </w:p>
        </w:tc>
        <w:tc>
          <w:tcPr>
            <w:tcW w:w="851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</w:tr>
      <w:tr w:rsidR="00FC474C" w:rsidTr="00FC474C">
        <w:trPr>
          <w:trHeight w:val="277"/>
        </w:trPr>
        <w:tc>
          <w:tcPr>
            <w:tcW w:w="10916" w:type="dxa"/>
            <w:gridSpan w:val="4"/>
            <w:noWrap/>
            <w:vAlign w:val="bottom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</w:p>
        </w:tc>
      </w:tr>
      <w:tr w:rsidR="00FC474C" w:rsidTr="00FC474C">
        <w:trPr>
          <w:trHeight w:val="375"/>
        </w:trPr>
        <w:tc>
          <w:tcPr>
            <w:tcW w:w="10916" w:type="dxa"/>
            <w:gridSpan w:val="4"/>
            <w:noWrap/>
            <w:vAlign w:val="bottom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 дефицита бюджета</w:t>
            </w:r>
          </w:p>
        </w:tc>
      </w:tr>
      <w:tr w:rsidR="00FC474C" w:rsidTr="00FC474C">
        <w:trPr>
          <w:trHeight w:val="528"/>
        </w:trPr>
        <w:tc>
          <w:tcPr>
            <w:tcW w:w="10916" w:type="dxa"/>
            <w:gridSpan w:val="4"/>
            <w:noWrap/>
            <w:vAlign w:val="bottom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сельского поселения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</w:tr>
      <w:tr w:rsidR="00FC474C" w:rsidTr="00FC474C">
        <w:trPr>
          <w:trHeight w:val="375"/>
        </w:trPr>
        <w:tc>
          <w:tcPr>
            <w:tcW w:w="10916" w:type="dxa"/>
            <w:gridSpan w:val="4"/>
            <w:noWrap/>
            <w:vAlign w:val="bottom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2020 год</w:t>
            </w:r>
          </w:p>
        </w:tc>
      </w:tr>
      <w:tr w:rsidR="00FC474C" w:rsidTr="00FC474C">
        <w:trPr>
          <w:trHeight w:val="315"/>
        </w:trPr>
        <w:tc>
          <w:tcPr>
            <w:tcW w:w="2836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5528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2552" w:type="dxa"/>
            <w:gridSpan w:val="2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</w:tr>
      <w:tr w:rsidR="00FC474C" w:rsidTr="00FC474C">
        <w:trPr>
          <w:trHeight w:val="6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ублей</w:t>
            </w:r>
          </w:p>
        </w:tc>
      </w:tr>
      <w:tr w:rsidR="00FC474C" w:rsidTr="00FC474C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Default="00FC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474C" w:rsidRDefault="00FC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внутреннего  финансирования дефицитов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102,56</w:t>
            </w:r>
          </w:p>
        </w:tc>
      </w:tr>
      <w:tr w:rsidR="00FC474C" w:rsidTr="00FC474C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Default="00FC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474C" w:rsidRDefault="00FC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  средств бюджета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102,56</w:t>
            </w:r>
          </w:p>
        </w:tc>
      </w:tr>
      <w:tr w:rsidR="00FC474C" w:rsidTr="00FC474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Default="00FC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474C" w:rsidRDefault="00FC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 средств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- 4 800,44</w:t>
            </w:r>
          </w:p>
        </w:tc>
      </w:tr>
      <w:tr w:rsidR="00FC474C" w:rsidTr="00FC474C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Default="00FC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01 05 02 00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474C" w:rsidRDefault="00FC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 средств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- 4 800,44</w:t>
            </w:r>
          </w:p>
        </w:tc>
      </w:tr>
      <w:tr w:rsidR="00FC474C" w:rsidTr="00FC474C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Default="00FC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474C" w:rsidRDefault="00FC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- 4 800,44</w:t>
            </w:r>
          </w:p>
        </w:tc>
      </w:tr>
      <w:tr w:rsidR="00FC474C" w:rsidTr="00FC474C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Default="00FC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474C" w:rsidRDefault="00FC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бюджета муниципального  района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- 4 800,44</w:t>
            </w:r>
          </w:p>
        </w:tc>
      </w:tr>
      <w:tr w:rsidR="00FC474C" w:rsidTr="00FC474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Default="00FC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474C" w:rsidRDefault="00FC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 средств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4 903,00</w:t>
            </w:r>
          </w:p>
        </w:tc>
      </w:tr>
      <w:tr w:rsidR="00FC474C" w:rsidTr="00FC474C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Default="00FC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01 05 02 00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474C" w:rsidRDefault="00FC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474C" w:rsidRDefault="00FC4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4 903,00</w:t>
            </w:r>
          </w:p>
        </w:tc>
      </w:tr>
      <w:tr w:rsidR="00FC474C" w:rsidTr="00FC474C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Default="00FC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474C" w:rsidRDefault="00FC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474C" w:rsidRDefault="00FC4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4 903,00</w:t>
            </w:r>
          </w:p>
        </w:tc>
      </w:tr>
      <w:tr w:rsidR="00FC474C" w:rsidTr="00FC474C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Default="00FC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474C" w:rsidRDefault="00FC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бюджета муниципального  района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474C" w:rsidRDefault="00FC4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4 903,00</w:t>
            </w:r>
          </w:p>
        </w:tc>
      </w:tr>
    </w:tbl>
    <w:p w:rsidR="00FC474C" w:rsidRDefault="00FC474C" w:rsidP="00FC474C">
      <w:pPr>
        <w:rPr>
          <w:rFonts w:ascii="Times New Roman" w:hAnsi="Times New Roman" w:cs="Times New Roman"/>
          <w:sz w:val="24"/>
          <w:szCs w:val="24"/>
        </w:rPr>
      </w:pPr>
    </w:p>
    <w:p w:rsidR="00FC474C" w:rsidRDefault="00FC474C" w:rsidP="00FC474C">
      <w:pPr>
        <w:rPr>
          <w:rFonts w:ascii="Times New Roman" w:hAnsi="Times New Roman" w:cs="Times New Roman"/>
          <w:sz w:val="24"/>
          <w:szCs w:val="24"/>
        </w:rPr>
      </w:pPr>
    </w:p>
    <w:p w:rsidR="00FC474C" w:rsidRDefault="00FC474C" w:rsidP="00FC474C">
      <w:pPr>
        <w:rPr>
          <w:rFonts w:ascii="Times New Roman" w:hAnsi="Times New Roman" w:cs="Times New Roman"/>
          <w:sz w:val="24"/>
          <w:szCs w:val="24"/>
        </w:rPr>
      </w:pPr>
    </w:p>
    <w:p w:rsidR="00FC474C" w:rsidRDefault="00FC474C" w:rsidP="00FC474C">
      <w:pPr>
        <w:rPr>
          <w:rFonts w:ascii="Times New Roman" w:hAnsi="Times New Roman" w:cs="Times New Roman"/>
          <w:sz w:val="24"/>
          <w:szCs w:val="24"/>
        </w:rPr>
      </w:pPr>
    </w:p>
    <w:p w:rsidR="00FC474C" w:rsidRDefault="00FC474C" w:rsidP="00FC474C">
      <w:pPr>
        <w:rPr>
          <w:rFonts w:ascii="Times New Roman" w:hAnsi="Times New Roman" w:cs="Times New Roman"/>
          <w:sz w:val="24"/>
          <w:szCs w:val="24"/>
        </w:rPr>
      </w:pPr>
    </w:p>
    <w:p w:rsidR="00FC474C" w:rsidRDefault="00FC474C" w:rsidP="00FC474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055" w:type="dxa"/>
        <w:tblInd w:w="-601" w:type="dxa"/>
        <w:tblLayout w:type="fixed"/>
        <w:tblLook w:val="04A0"/>
      </w:tblPr>
      <w:tblGrid>
        <w:gridCol w:w="6236"/>
        <w:gridCol w:w="2692"/>
        <w:gridCol w:w="1701"/>
        <w:gridCol w:w="142"/>
        <w:gridCol w:w="284"/>
      </w:tblGrid>
      <w:tr w:rsidR="00FC474C" w:rsidTr="00FC474C">
        <w:trPr>
          <w:trHeight w:val="255"/>
        </w:trPr>
        <w:tc>
          <w:tcPr>
            <w:tcW w:w="11058" w:type="dxa"/>
            <w:gridSpan w:val="5"/>
            <w:noWrap/>
            <w:vAlign w:val="bottom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     Приложение 2</w:t>
            </w:r>
          </w:p>
        </w:tc>
      </w:tr>
      <w:tr w:rsidR="00FC474C" w:rsidTr="00FC474C">
        <w:trPr>
          <w:trHeight w:val="255"/>
        </w:trPr>
        <w:tc>
          <w:tcPr>
            <w:tcW w:w="11058" w:type="dxa"/>
            <w:gridSpan w:val="5"/>
            <w:noWrap/>
            <w:vAlign w:val="bottom"/>
            <w:hideMark/>
          </w:tcPr>
          <w:p w:rsidR="00FC474C" w:rsidRDefault="00FC474C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к решению Совета </w:t>
            </w:r>
          </w:p>
        </w:tc>
      </w:tr>
      <w:tr w:rsidR="00FC474C" w:rsidTr="00FC474C">
        <w:trPr>
          <w:trHeight w:val="255"/>
        </w:trPr>
        <w:tc>
          <w:tcPr>
            <w:tcW w:w="11058" w:type="dxa"/>
            <w:gridSpan w:val="5"/>
            <w:noWrap/>
            <w:vAlign w:val="bottom"/>
            <w:hideMark/>
          </w:tcPr>
          <w:p w:rsidR="00FC474C" w:rsidRDefault="00FC474C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сельского  поселения</w:t>
            </w:r>
          </w:p>
        </w:tc>
      </w:tr>
      <w:tr w:rsidR="00FC474C" w:rsidTr="00FC474C">
        <w:trPr>
          <w:trHeight w:val="255"/>
        </w:trPr>
        <w:tc>
          <w:tcPr>
            <w:tcW w:w="11058" w:type="dxa"/>
            <w:gridSpan w:val="5"/>
            <w:noWrap/>
            <w:vAlign w:val="bottom"/>
            <w:hideMark/>
          </w:tcPr>
          <w:p w:rsidR="00FC474C" w:rsidRDefault="00FC474C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</w:t>
            </w:r>
          </w:p>
          <w:p w:rsidR="00FC474C" w:rsidRDefault="00FC474C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района РТ</w:t>
            </w:r>
          </w:p>
        </w:tc>
      </w:tr>
      <w:tr w:rsidR="00FC474C" w:rsidTr="00FC474C">
        <w:trPr>
          <w:trHeight w:val="255"/>
        </w:trPr>
        <w:tc>
          <w:tcPr>
            <w:tcW w:w="11058" w:type="dxa"/>
            <w:gridSpan w:val="5"/>
            <w:noWrap/>
            <w:vAlign w:val="bottom"/>
            <w:hideMark/>
          </w:tcPr>
          <w:p w:rsidR="00FC474C" w:rsidRDefault="00FC474C" w:rsidP="00FC474C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от ____________  2020 года № </w:t>
            </w:r>
          </w:p>
        </w:tc>
      </w:tr>
      <w:tr w:rsidR="00FC474C" w:rsidTr="00FC474C">
        <w:trPr>
          <w:trHeight w:val="255"/>
        </w:trPr>
        <w:tc>
          <w:tcPr>
            <w:tcW w:w="11058" w:type="dxa"/>
            <w:gridSpan w:val="5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</w:tr>
      <w:tr w:rsidR="00FC474C" w:rsidTr="00FC474C">
        <w:trPr>
          <w:trHeight w:val="255"/>
        </w:trPr>
        <w:tc>
          <w:tcPr>
            <w:tcW w:w="11058" w:type="dxa"/>
            <w:gridSpan w:val="5"/>
            <w:noWrap/>
            <w:vAlign w:val="bottom"/>
            <w:hideMark/>
          </w:tcPr>
          <w:p w:rsidR="00FC474C" w:rsidRDefault="00FC474C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Приложение 3</w:t>
            </w:r>
          </w:p>
        </w:tc>
      </w:tr>
      <w:tr w:rsidR="00FC474C" w:rsidTr="00FC474C">
        <w:trPr>
          <w:trHeight w:val="255"/>
        </w:trPr>
        <w:tc>
          <w:tcPr>
            <w:tcW w:w="11058" w:type="dxa"/>
            <w:gridSpan w:val="5"/>
            <w:noWrap/>
            <w:vAlign w:val="bottom"/>
            <w:hideMark/>
          </w:tcPr>
          <w:p w:rsidR="00FC474C" w:rsidRDefault="00FC474C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к решению Совета </w:t>
            </w:r>
          </w:p>
        </w:tc>
      </w:tr>
      <w:tr w:rsidR="00FC474C" w:rsidTr="00FC474C">
        <w:trPr>
          <w:trHeight w:val="668"/>
        </w:trPr>
        <w:tc>
          <w:tcPr>
            <w:tcW w:w="11058" w:type="dxa"/>
            <w:gridSpan w:val="5"/>
            <w:noWrap/>
            <w:vAlign w:val="bottom"/>
            <w:hideMark/>
          </w:tcPr>
          <w:p w:rsidR="00FC474C" w:rsidRDefault="00FC474C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сельского </w:t>
            </w:r>
          </w:p>
          <w:p w:rsidR="00FC474C" w:rsidRDefault="00FC474C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поселения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</w:t>
            </w:r>
          </w:p>
          <w:p w:rsidR="00FC474C" w:rsidRDefault="00FC474C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района  Республики  Татарстан</w:t>
            </w:r>
          </w:p>
          <w:p w:rsidR="00FC474C" w:rsidRDefault="00FC474C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от 12.12.2019 года № 27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 </w:t>
            </w:r>
          </w:p>
          <w:p w:rsidR="00FC474C" w:rsidRDefault="00FC474C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редакции    решений  №5 от 18.03.2020 г.,</w:t>
            </w:r>
          </w:p>
          <w:p w:rsidR="00FC474C" w:rsidRDefault="00FC474C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№6 от  27.04.2020 г.,  № 8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05.06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.2020 г.,</w:t>
            </w:r>
          </w:p>
          <w:p w:rsidR="00FC474C" w:rsidRDefault="00FC474C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№13 от 13.07.2020 г.)</w:t>
            </w:r>
            <w:proofErr w:type="gramEnd"/>
          </w:p>
        </w:tc>
      </w:tr>
      <w:tr w:rsidR="00FC474C" w:rsidTr="00FC474C">
        <w:trPr>
          <w:gridAfter w:val="1"/>
          <w:wAfter w:w="284" w:type="dxa"/>
          <w:trHeight w:val="80"/>
        </w:trPr>
        <w:tc>
          <w:tcPr>
            <w:tcW w:w="10774" w:type="dxa"/>
            <w:gridSpan w:val="4"/>
            <w:noWrap/>
            <w:vAlign w:val="bottom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</w:p>
        </w:tc>
      </w:tr>
      <w:tr w:rsidR="00FC474C" w:rsidTr="00FC474C">
        <w:trPr>
          <w:gridAfter w:val="1"/>
          <w:wAfter w:w="284" w:type="dxa"/>
          <w:trHeight w:val="80"/>
        </w:trPr>
        <w:tc>
          <w:tcPr>
            <w:tcW w:w="10774" w:type="dxa"/>
            <w:gridSpan w:val="4"/>
            <w:noWrap/>
            <w:vAlign w:val="bottom"/>
            <w:hideMark/>
          </w:tcPr>
          <w:p w:rsidR="00FC474C" w:rsidRDefault="00FC474C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</w:tc>
      </w:tr>
      <w:tr w:rsidR="00FC474C" w:rsidTr="00FC474C">
        <w:trPr>
          <w:gridAfter w:val="2"/>
          <w:wAfter w:w="426" w:type="dxa"/>
          <w:trHeight w:val="80"/>
        </w:trPr>
        <w:tc>
          <w:tcPr>
            <w:tcW w:w="10632" w:type="dxa"/>
            <w:gridSpan w:val="3"/>
            <w:noWrap/>
            <w:vAlign w:val="bottom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Поступление доходов</w:t>
            </w:r>
          </w:p>
        </w:tc>
      </w:tr>
      <w:tr w:rsidR="00FC474C" w:rsidTr="00FC474C">
        <w:trPr>
          <w:gridAfter w:val="2"/>
          <w:wAfter w:w="426" w:type="dxa"/>
          <w:trHeight w:val="657"/>
        </w:trPr>
        <w:tc>
          <w:tcPr>
            <w:tcW w:w="10632" w:type="dxa"/>
            <w:gridSpan w:val="3"/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бюджет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сельского поселения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 в 2020 году </w:t>
            </w:r>
          </w:p>
        </w:tc>
      </w:tr>
      <w:tr w:rsidR="00FC474C" w:rsidTr="00FC474C">
        <w:trPr>
          <w:gridAfter w:val="2"/>
          <w:wAfter w:w="426" w:type="dxa"/>
          <w:trHeight w:val="114"/>
        </w:trPr>
        <w:tc>
          <w:tcPr>
            <w:tcW w:w="6238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2693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1701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</w:tr>
      <w:tr w:rsidR="00FC474C" w:rsidTr="00FC474C">
        <w:trPr>
          <w:gridAfter w:val="2"/>
          <w:wAfter w:w="426" w:type="dxa"/>
          <w:trHeight w:val="322"/>
        </w:trPr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дохода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</w:t>
            </w:r>
          </w:p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FC474C" w:rsidTr="00FC474C">
        <w:trPr>
          <w:gridAfter w:val="2"/>
          <w:wAfter w:w="426" w:type="dxa"/>
          <w:trHeight w:val="276"/>
        </w:trPr>
        <w:tc>
          <w:tcPr>
            <w:tcW w:w="1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474C" w:rsidTr="00FC474C">
        <w:trPr>
          <w:gridAfter w:val="2"/>
          <w:wAfter w:w="426" w:type="dxa"/>
          <w:trHeight w:val="28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Налоговые и неналоговые доходы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1 00 00000 00 0000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1073,60</w:t>
            </w:r>
          </w:p>
        </w:tc>
      </w:tr>
      <w:tr w:rsidR="00FC474C" w:rsidTr="00FC474C">
        <w:trPr>
          <w:gridAfter w:val="2"/>
          <w:wAfter w:w="426" w:type="dxa"/>
          <w:trHeight w:val="28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Default="00FC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1 01 02000 00 0000 110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53,40</w:t>
            </w:r>
          </w:p>
        </w:tc>
      </w:tr>
      <w:tr w:rsidR="00FC474C" w:rsidTr="00FC474C">
        <w:trPr>
          <w:gridAfter w:val="2"/>
          <w:wAfter w:w="426" w:type="dxa"/>
          <w:trHeight w:val="28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Default="00FC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Самообложение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311,50</w:t>
            </w:r>
          </w:p>
        </w:tc>
      </w:tr>
      <w:tr w:rsidR="00FC474C" w:rsidTr="00FC474C">
        <w:trPr>
          <w:gridAfter w:val="2"/>
          <w:wAfter w:w="426" w:type="dxa"/>
          <w:trHeight w:val="28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Default="00FC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Единый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сельхоз налог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1 05 03000 00 0000 110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54,10</w:t>
            </w:r>
          </w:p>
        </w:tc>
      </w:tr>
      <w:tr w:rsidR="00FC474C" w:rsidTr="00FC474C">
        <w:trPr>
          <w:gridAfter w:val="2"/>
          <w:wAfter w:w="426" w:type="dxa"/>
          <w:trHeight w:val="28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Default="00FC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Имущественный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1 06 00000 00 0000 110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408,00</w:t>
            </w:r>
          </w:p>
        </w:tc>
      </w:tr>
      <w:tr w:rsidR="00FC474C" w:rsidTr="00FC474C">
        <w:trPr>
          <w:gridAfter w:val="2"/>
          <w:wAfter w:w="426" w:type="dxa"/>
          <w:trHeight w:val="82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124,00</w:t>
            </w:r>
          </w:p>
        </w:tc>
      </w:tr>
      <w:tr w:rsidR="00FC474C" w:rsidTr="00FC474C">
        <w:trPr>
          <w:gridAfter w:val="2"/>
          <w:wAfter w:w="426" w:type="dxa"/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284,00</w:t>
            </w:r>
          </w:p>
        </w:tc>
      </w:tr>
      <w:tr w:rsidR="00FC474C" w:rsidTr="00FC474C">
        <w:trPr>
          <w:gridAfter w:val="2"/>
          <w:wAfter w:w="426" w:type="dxa"/>
          <w:trHeight w:val="6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Default="00FC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1 11 00000 00 0000  120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3,50</w:t>
            </w:r>
          </w:p>
        </w:tc>
      </w:tr>
      <w:tr w:rsidR="00FC474C" w:rsidTr="00FC474C">
        <w:trPr>
          <w:gridAfter w:val="2"/>
          <w:wAfter w:w="426" w:type="dxa"/>
          <w:trHeight w:val="94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Default="00FC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FC474C" w:rsidTr="00FC474C">
        <w:trPr>
          <w:gridAfter w:val="2"/>
          <w:wAfter w:w="426" w:type="dxa"/>
          <w:trHeight w:val="42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Default="00FC47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243,10</w:t>
            </w:r>
          </w:p>
        </w:tc>
      </w:tr>
      <w:tr w:rsidR="00FC474C" w:rsidTr="00FC474C">
        <w:trPr>
          <w:gridAfter w:val="2"/>
          <w:wAfter w:w="426" w:type="dxa"/>
          <w:trHeight w:val="8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Default="00FC47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113 02065 10 0000 130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74C" w:rsidRDefault="00FC47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LINK Excel.Sheet.8 "C:\\Users\\Admin\\Desktop\\от 27.04.2020 Решение изменен.бюджет\\Приложение.xlsx" 3!R29C3 \a \f 5 \h  \* MERGEFORMAT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</w:p>
          <w:p w:rsidR="00FC474C" w:rsidRDefault="00FC47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243,10</w:t>
            </w:r>
          </w:p>
          <w:p w:rsidR="00FC474C" w:rsidRDefault="00FC47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C474C" w:rsidTr="00FC474C">
        <w:trPr>
          <w:gridAfter w:val="2"/>
          <w:wAfter w:w="426" w:type="dxa"/>
          <w:trHeight w:val="364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Default="00FC47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1 17 00000 00 0000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311,50</w:t>
            </w:r>
          </w:p>
        </w:tc>
      </w:tr>
      <w:tr w:rsidR="00FC474C" w:rsidTr="00FC474C">
        <w:trPr>
          <w:gridAfter w:val="2"/>
          <w:wAfter w:w="426" w:type="dxa"/>
          <w:trHeight w:val="27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Default="00FC47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1 17 00000 00 0000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311,50</w:t>
            </w:r>
          </w:p>
        </w:tc>
      </w:tr>
      <w:tr w:rsidR="00FC474C" w:rsidTr="00FC474C">
        <w:trPr>
          <w:gridAfter w:val="2"/>
          <w:wAfter w:w="426" w:type="dxa"/>
          <w:trHeight w:val="274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Default="00FC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3726,84</w:t>
            </w:r>
          </w:p>
        </w:tc>
      </w:tr>
      <w:tr w:rsidR="00FC474C" w:rsidTr="00FC474C">
        <w:trPr>
          <w:gridAfter w:val="2"/>
          <w:wAfter w:w="426" w:type="dxa"/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Default="00FC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бюджетам сельских поселений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746,30</w:t>
            </w:r>
          </w:p>
        </w:tc>
      </w:tr>
      <w:tr w:rsidR="00FC474C" w:rsidTr="00FC474C">
        <w:trPr>
          <w:gridAfter w:val="2"/>
          <w:wAfter w:w="426" w:type="dxa"/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Default="00FC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сельских поселений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92,00</w:t>
            </w:r>
          </w:p>
        </w:tc>
      </w:tr>
      <w:tr w:rsidR="00FC474C" w:rsidTr="00FC474C">
        <w:trPr>
          <w:gridAfter w:val="2"/>
          <w:wAfter w:w="426" w:type="dxa"/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Default="00FC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межбюджетные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трансферы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2888,54</w:t>
            </w:r>
          </w:p>
        </w:tc>
      </w:tr>
      <w:tr w:rsidR="00FC474C" w:rsidTr="00FC474C">
        <w:trPr>
          <w:gridAfter w:val="2"/>
          <w:wAfter w:w="426" w:type="dxa"/>
          <w:trHeight w:val="28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Default="00FC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4800,44</w:t>
            </w:r>
          </w:p>
        </w:tc>
      </w:tr>
    </w:tbl>
    <w:p w:rsidR="00FC474C" w:rsidRDefault="00FC474C" w:rsidP="00FC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625" w:type="dxa"/>
        <w:tblInd w:w="-1026" w:type="dxa"/>
        <w:tblLayout w:type="fixed"/>
        <w:tblLook w:val="04A0"/>
      </w:tblPr>
      <w:tblGrid>
        <w:gridCol w:w="906"/>
        <w:gridCol w:w="880"/>
        <w:gridCol w:w="2042"/>
        <w:gridCol w:w="1460"/>
        <w:gridCol w:w="2140"/>
        <w:gridCol w:w="617"/>
        <w:gridCol w:w="1882"/>
        <w:gridCol w:w="426"/>
        <w:gridCol w:w="846"/>
        <w:gridCol w:w="426"/>
      </w:tblGrid>
      <w:tr w:rsidR="00FC474C" w:rsidTr="00FC474C">
        <w:trPr>
          <w:trHeight w:val="300"/>
        </w:trPr>
        <w:tc>
          <w:tcPr>
            <w:tcW w:w="906" w:type="dxa"/>
            <w:noWrap/>
            <w:vAlign w:val="bottom"/>
            <w:hideMark/>
          </w:tcPr>
          <w:p w:rsidR="00FC474C" w:rsidRDefault="00FC474C"/>
        </w:tc>
        <w:tc>
          <w:tcPr>
            <w:tcW w:w="880" w:type="dxa"/>
            <w:noWrap/>
            <w:vAlign w:val="bottom"/>
            <w:hideMark/>
          </w:tcPr>
          <w:p w:rsidR="00FC474C" w:rsidRDefault="00FC474C"/>
        </w:tc>
        <w:tc>
          <w:tcPr>
            <w:tcW w:w="2042" w:type="dxa"/>
            <w:noWrap/>
            <w:vAlign w:val="bottom"/>
            <w:hideMark/>
          </w:tcPr>
          <w:p w:rsidR="00FC474C" w:rsidRDefault="00FC474C"/>
        </w:tc>
        <w:tc>
          <w:tcPr>
            <w:tcW w:w="1460" w:type="dxa"/>
            <w:noWrap/>
            <w:vAlign w:val="bottom"/>
            <w:hideMark/>
          </w:tcPr>
          <w:p w:rsidR="00FC474C" w:rsidRDefault="00FC474C"/>
        </w:tc>
        <w:tc>
          <w:tcPr>
            <w:tcW w:w="2757" w:type="dxa"/>
            <w:gridSpan w:val="2"/>
          </w:tcPr>
          <w:p w:rsidR="00FC474C" w:rsidRDefault="00FC474C">
            <w:pPr>
              <w:spacing w:after="0" w:line="240" w:lineRule="auto"/>
              <w:ind w:left="-713" w:right="-108"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74C" w:rsidRDefault="00FC474C">
            <w:pPr>
              <w:spacing w:after="0" w:line="240" w:lineRule="auto"/>
              <w:ind w:left="-713" w:right="-108"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74C" w:rsidRDefault="00FC474C">
            <w:pPr>
              <w:spacing w:after="0" w:line="240" w:lineRule="auto"/>
              <w:ind w:left="-713" w:right="-108"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74C" w:rsidRDefault="00FC474C">
            <w:pPr>
              <w:spacing w:after="0" w:line="240" w:lineRule="auto"/>
              <w:ind w:left="-713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     Приложение 3</w:t>
            </w:r>
          </w:p>
        </w:tc>
        <w:tc>
          <w:tcPr>
            <w:tcW w:w="2308" w:type="dxa"/>
            <w:gridSpan w:val="2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</w:tr>
      <w:tr w:rsidR="00FC474C" w:rsidTr="00FC474C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FC474C" w:rsidRDefault="00FC474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к решению                                      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</w:tr>
      <w:tr w:rsidR="00FC474C" w:rsidTr="00FC474C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FC474C" w:rsidRDefault="00FC474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сельского поселения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</w:tr>
      <w:tr w:rsidR="00FC474C" w:rsidTr="00FC474C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FC474C" w:rsidRDefault="00FC474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РТ 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</w:tr>
      <w:tr w:rsidR="00FC474C" w:rsidTr="00FC474C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FC474C" w:rsidRDefault="00FC474C" w:rsidP="00FC474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от _____________  2020 г. №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</w:tr>
      <w:tr w:rsidR="00FC474C" w:rsidTr="00FC474C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2140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617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2308" w:type="dxa"/>
            <w:gridSpan w:val="2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</w:tr>
      <w:tr w:rsidR="00FC474C" w:rsidTr="00FC474C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2140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617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2308" w:type="dxa"/>
            <w:gridSpan w:val="2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</w:tr>
      <w:tr w:rsidR="00FC474C" w:rsidTr="00FC474C">
        <w:trPr>
          <w:trHeight w:val="270"/>
        </w:trPr>
        <w:tc>
          <w:tcPr>
            <w:tcW w:w="906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2757" w:type="dxa"/>
            <w:gridSpan w:val="2"/>
            <w:hideMark/>
          </w:tcPr>
          <w:p w:rsidR="00FC474C" w:rsidRDefault="00FC474C">
            <w:pPr>
              <w:spacing w:after="0" w:line="240" w:lineRule="auto"/>
              <w:ind w:left="-713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Приложение 10</w:t>
            </w:r>
          </w:p>
        </w:tc>
        <w:tc>
          <w:tcPr>
            <w:tcW w:w="2308" w:type="dxa"/>
            <w:gridSpan w:val="2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</w:tr>
      <w:tr w:rsidR="00FC474C" w:rsidTr="00FC474C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FC474C" w:rsidRDefault="00FC474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к решению                                      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</w:tr>
      <w:tr w:rsidR="00FC474C" w:rsidTr="00FC474C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FC474C" w:rsidRDefault="00FC474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сельского поселения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</w:tr>
      <w:tr w:rsidR="00FC474C" w:rsidTr="00FC474C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FC474C" w:rsidRDefault="00FC474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РТ 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</w:tr>
      <w:tr w:rsidR="00FC474C" w:rsidTr="00FC474C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FC474C" w:rsidRDefault="00FC474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от 12.12.2019 года № 27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редакции  </w:t>
            </w:r>
          </w:p>
          <w:p w:rsidR="00FC474C" w:rsidRDefault="00FC474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решений №5 от 18.03.2020г., №6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C474C" w:rsidRDefault="00FC474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27.04.2020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, №8 от 05.06.2020 г., №13</w:t>
            </w:r>
          </w:p>
          <w:p w:rsidR="00FC474C" w:rsidRDefault="00FC474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   от 13.07.2020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</w:tr>
      <w:tr w:rsidR="00FC474C" w:rsidTr="00FC474C">
        <w:trPr>
          <w:gridAfter w:val="1"/>
          <w:wAfter w:w="426" w:type="dxa"/>
          <w:trHeight w:val="255"/>
        </w:trPr>
        <w:tc>
          <w:tcPr>
            <w:tcW w:w="906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2140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617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1882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</w:tr>
      <w:tr w:rsidR="00FC474C" w:rsidTr="00FC474C">
        <w:trPr>
          <w:gridAfter w:val="1"/>
          <w:wAfter w:w="426" w:type="dxa"/>
          <w:trHeight w:val="285"/>
        </w:trPr>
        <w:tc>
          <w:tcPr>
            <w:tcW w:w="11199" w:type="dxa"/>
            <w:gridSpan w:val="9"/>
            <w:noWrap/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</w:t>
            </w:r>
          </w:p>
        </w:tc>
      </w:tr>
      <w:tr w:rsidR="00FC474C" w:rsidTr="00FC474C">
        <w:trPr>
          <w:gridAfter w:val="1"/>
          <w:wAfter w:w="426" w:type="dxa"/>
          <w:trHeight w:val="285"/>
        </w:trPr>
        <w:tc>
          <w:tcPr>
            <w:tcW w:w="11199" w:type="dxa"/>
            <w:gridSpan w:val="9"/>
            <w:vAlign w:val="bottom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ГЛАВНЫМ РАСПОРЯДИТЕЛЯМ СРЕДСТВ БЮДЖЕТА</w:t>
            </w:r>
          </w:p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КУШМАНСКОГО СЕЛЬСКОГО ПОСЕЛЕНИЯ</w:t>
            </w:r>
          </w:p>
        </w:tc>
      </w:tr>
      <w:tr w:rsidR="00FC474C" w:rsidTr="00FC474C">
        <w:trPr>
          <w:gridAfter w:val="1"/>
          <w:wAfter w:w="426" w:type="dxa"/>
          <w:trHeight w:val="285"/>
        </w:trPr>
        <w:tc>
          <w:tcPr>
            <w:tcW w:w="11199" w:type="dxa"/>
            <w:gridSpan w:val="9"/>
            <w:noWrap/>
            <w:vAlign w:val="bottom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 МУНИЦИПАЛЬНОГО РАЙОНА НА 2020 ГОД</w:t>
            </w:r>
          </w:p>
        </w:tc>
      </w:tr>
      <w:tr w:rsidR="00FC474C" w:rsidTr="00FC474C">
        <w:trPr>
          <w:gridAfter w:val="1"/>
          <w:wAfter w:w="426" w:type="dxa"/>
          <w:trHeight w:val="315"/>
        </w:trPr>
        <w:tc>
          <w:tcPr>
            <w:tcW w:w="906" w:type="dxa"/>
            <w:noWrap/>
            <w:vAlign w:val="center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880" w:type="dxa"/>
            <w:noWrap/>
            <w:vAlign w:val="center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2042" w:type="dxa"/>
            <w:noWrap/>
            <w:vAlign w:val="center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1460" w:type="dxa"/>
            <w:noWrap/>
            <w:vAlign w:val="center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2140" w:type="dxa"/>
            <w:noWrap/>
            <w:vAlign w:val="center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617" w:type="dxa"/>
            <w:noWrap/>
            <w:vAlign w:val="center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1882" w:type="dxa"/>
            <w:noWrap/>
            <w:vAlign w:val="center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</w:tr>
      <w:tr w:rsidR="00FC474C" w:rsidTr="00FC474C">
        <w:trPr>
          <w:gridAfter w:val="1"/>
          <w:wAfter w:w="426" w:type="dxa"/>
          <w:trHeight w:val="270"/>
        </w:trPr>
        <w:tc>
          <w:tcPr>
            <w:tcW w:w="906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2140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617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1882" w:type="dxa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FC474C" w:rsidRDefault="00FC474C">
            <w:pPr>
              <w:spacing w:after="0"/>
            </w:pPr>
          </w:p>
        </w:tc>
      </w:tr>
      <w:tr w:rsidR="00FC474C" w:rsidTr="00FC474C">
        <w:trPr>
          <w:gridAfter w:val="1"/>
          <w:wAfter w:w="426" w:type="dxa"/>
          <w:trHeight w:val="322"/>
        </w:trPr>
        <w:tc>
          <w:tcPr>
            <w:tcW w:w="9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КФСР</w:t>
            </w:r>
          </w:p>
        </w:tc>
        <w:tc>
          <w:tcPr>
            <w:tcW w:w="204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КФСР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КЦСР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88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КВР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FC474C" w:rsidTr="00FC474C">
        <w:trPr>
          <w:gridAfter w:val="1"/>
          <w:wAfter w:w="426" w:type="dxa"/>
          <w:trHeight w:val="322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474C" w:rsidTr="00FC474C">
        <w:trPr>
          <w:gridAfter w:val="1"/>
          <w:wAfter w:w="426" w:type="dxa"/>
          <w:trHeight w:val="405"/>
        </w:trPr>
        <w:tc>
          <w:tcPr>
            <w:tcW w:w="111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сельское поселение</w:t>
            </w:r>
          </w:p>
        </w:tc>
      </w:tr>
      <w:tr w:rsidR="00FC474C" w:rsidTr="00FC474C">
        <w:trPr>
          <w:gridAfter w:val="1"/>
          <w:wAfter w:w="426" w:type="dxa"/>
          <w:trHeight w:val="205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593,27</w:t>
            </w:r>
          </w:p>
        </w:tc>
      </w:tr>
      <w:tr w:rsidR="00FC474C" w:rsidTr="00FC474C">
        <w:trPr>
          <w:gridAfter w:val="1"/>
          <w:wAfter w:w="426" w:type="dxa"/>
          <w:trHeight w:val="204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учреждениями, органами управления государственными внебюджетными фондами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313,80</w:t>
            </w:r>
          </w:p>
        </w:tc>
      </w:tr>
      <w:tr w:rsidR="00FC474C" w:rsidTr="00FC474C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191,30</w:t>
            </w:r>
          </w:p>
        </w:tc>
      </w:tr>
      <w:tr w:rsidR="00FC474C" w:rsidTr="00FC474C">
        <w:trPr>
          <w:gridAfter w:val="1"/>
          <w:wAfter w:w="426" w:type="dxa"/>
          <w:trHeight w:val="51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2,82</w:t>
            </w:r>
          </w:p>
        </w:tc>
      </w:tr>
      <w:tr w:rsidR="00FC474C" w:rsidTr="00FC474C">
        <w:trPr>
          <w:gridAfter w:val="1"/>
          <w:wAfter w:w="426" w:type="dxa"/>
          <w:trHeight w:val="331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 органов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FC474C" w:rsidTr="00FC474C">
        <w:trPr>
          <w:gridAfter w:val="1"/>
          <w:wAfter w:w="426" w:type="dxa"/>
          <w:trHeight w:val="102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C474C" w:rsidTr="00FC474C">
        <w:trPr>
          <w:gridAfter w:val="1"/>
          <w:wAfter w:w="426" w:type="dxa"/>
          <w:trHeight w:val="204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167,20</w:t>
            </w:r>
          </w:p>
        </w:tc>
      </w:tr>
      <w:tr w:rsidR="00FC474C" w:rsidTr="00FC474C">
        <w:trPr>
          <w:gridAfter w:val="1"/>
          <w:wAfter w:w="426" w:type="dxa"/>
          <w:trHeight w:val="102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FC474C" w:rsidTr="00FC474C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99 0 00 92030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23,14</w:t>
            </w:r>
          </w:p>
        </w:tc>
      </w:tr>
      <w:tr w:rsidR="00FC474C" w:rsidTr="00FC474C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Диспансеризации муниципальных служащих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FC474C" w:rsidTr="00FC474C">
        <w:trPr>
          <w:gridAfter w:val="1"/>
          <w:wAfter w:w="426" w:type="dxa"/>
          <w:trHeight w:val="204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87,18</w:t>
            </w:r>
          </w:p>
        </w:tc>
      </w:tr>
      <w:tr w:rsidR="00FC474C" w:rsidTr="00FC474C">
        <w:trPr>
          <w:gridAfter w:val="1"/>
          <w:wAfter w:w="426" w:type="dxa"/>
          <w:trHeight w:val="178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4,82</w:t>
            </w:r>
          </w:p>
        </w:tc>
      </w:tr>
      <w:tr w:rsidR="00FC474C" w:rsidTr="00FC474C">
        <w:trPr>
          <w:gridAfter w:val="1"/>
          <w:wAfter w:w="426" w:type="dxa"/>
          <w:trHeight w:val="178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и инженерных сооружений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них в границах городских округов и поселений в рамках благоустройства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520,00</w:t>
            </w:r>
          </w:p>
        </w:tc>
      </w:tr>
      <w:tr w:rsidR="00FC474C" w:rsidTr="00FC474C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99,53</w:t>
            </w:r>
          </w:p>
        </w:tc>
      </w:tr>
      <w:tr w:rsidR="00FC474C" w:rsidTr="00FC474C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кладбищ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C474C" w:rsidTr="00FC474C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благоустройству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1042,14</w:t>
            </w:r>
          </w:p>
        </w:tc>
      </w:tr>
      <w:tr w:rsidR="00FC474C" w:rsidTr="00FC474C">
        <w:trPr>
          <w:gridAfter w:val="1"/>
          <w:wAfter w:w="426" w:type="dxa"/>
          <w:trHeight w:val="51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благоустройству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5,10</w:t>
            </w:r>
          </w:p>
        </w:tc>
      </w:tr>
      <w:tr w:rsidR="00FC474C" w:rsidTr="00FC474C">
        <w:trPr>
          <w:gridAfter w:val="1"/>
          <w:wAfter w:w="426" w:type="dxa"/>
          <w:trHeight w:val="102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C474C" w:rsidTr="00FC474C">
        <w:trPr>
          <w:gridAfter w:val="1"/>
          <w:wAfter w:w="426" w:type="dxa"/>
          <w:trHeight w:val="102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1500,00</w:t>
            </w:r>
          </w:p>
        </w:tc>
      </w:tr>
      <w:tr w:rsidR="00FC474C" w:rsidTr="00FC474C">
        <w:trPr>
          <w:gridAfter w:val="1"/>
          <w:wAfter w:w="426" w:type="dxa"/>
          <w:trHeight w:val="103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9900044091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клубов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центров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FC474C" w:rsidTr="00FC474C">
        <w:trPr>
          <w:gridAfter w:val="1"/>
          <w:wAfter w:w="426" w:type="dxa"/>
          <w:trHeight w:val="270"/>
        </w:trPr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902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C474C" w:rsidRDefault="00FC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  <w:t>4903,00</w:t>
            </w:r>
          </w:p>
        </w:tc>
      </w:tr>
    </w:tbl>
    <w:p w:rsidR="00FC474C" w:rsidRDefault="00FC474C" w:rsidP="00FC474C">
      <w:pPr>
        <w:tabs>
          <w:tab w:val="left" w:pos="5469"/>
        </w:tabs>
        <w:rPr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A00A2" w:rsidRDefault="00BA00A2" w:rsidP="00FC474C">
      <w:pPr>
        <w:spacing w:after="0" w:line="240" w:lineRule="auto"/>
        <w:ind w:right="3259"/>
        <w:jc w:val="both"/>
      </w:pPr>
    </w:p>
    <w:sectPr w:rsidR="00BA00A2" w:rsidSect="00EA5F23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5F23"/>
    <w:rsid w:val="006B07A9"/>
    <w:rsid w:val="00BA00A2"/>
    <w:rsid w:val="00CD4B44"/>
    <w:rsid w:val="00EA5F23"/>
    <w:rsid w:val="00FC474C"/>
    <w:rsid w:val="00FF6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F23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EA5F2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EA5F2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EA5F2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EA5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A5F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tatar.ru/owa/redir.aspx?REF=TczK3gh4Xx_q4q6Cy_tMG9y2FL_WSzOJ0PF7eUNRCLvVOfxSTWbWCAFodHRwOi8vcHJhdm8udGF0YXJzdGFuLnJ1Lw.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1839</Words>
  <Characters>10486</Characters>
  <Application>Microsoft Office Word</Application>
  <DocSecurity>0</DocSecurity>
  <Lines>87</Lines>
  <Paragraphs>24</Paragraphs>
  <ScaleCrop>false</ScaleCrop>
  <Company/>
  <LinksUpToDate>false</LinksUpToDate>
  <CharactersWithSpaces>12301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2020-08-18T13:20:00Z</dcterms:created>
  <dcterms:modified xsi:type="dcterms:W3CDTF">2020-08-18T13:22:00Z</dcterms:modified>
</cp:coreProperties>
</file>