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2 к Решению 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Совета </w:t>
      </w:r>
      <w:proofErr w:type="spellStart"/>
      <w:r w:rsidR="00C87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Кушманс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сельского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поселения Кайбицкого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Татарстан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</w:t>
      </w:r>
      <w:r w:rsidR="002F19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274A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января 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910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274A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bookmarkEnd w:id="0"/>
    <w:p w:rsidR="00C63013" w:rsidRPr="00C63013" w:rsidRDefault="00C63013" w:rsidP="00C630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Порядок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br/>
        <w:t xml:space="preserve">учета предложений граждан к 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проекту 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решени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я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r w:rsidRPr="00C63013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r w:rsidRPr="008555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7322">
        <w:rPr>
          <w:rFonts w:ascii="Times New Roman" w:hAnsi="Times New Roman" w:cs="Times New Roman"/>
          <w:sz w:val="24"/>
          <w:szCs w:val="24"/>
        </w:rPr>
        <w:t>Кушманс</w:t>
      </w:r>
      <w:r w:rsidRPr="008555E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8555E7">
        <w:rPr>
          <w:rFonts w:ascii="Times New Roman" w:hAnsi="Times New Roman" w:cs="Times New Roman"/>
          <w:sz w:val="24"/>
          <w:szCs w:val="24"/>
        </w:rPr>
        <w:t xml:space="preserve">   сельское поселение </w:t>
      </w:r>
      <w:proofErr w:type="spellStart"/>
      <w:r w:rsidRPr="008555E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8555E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и участия граждан в его обсуждении</w:t>
      </w:r>
    </w:p>
    <w:p w:rsidR="00C63013" w:rsidRPr="00C63013" w:rsidRDefault="00C63013" w:rsidP="00C6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1. Предложения к </w:t>
      </w:r>
      <w:hyperlink r:id="rId4" w:anchor="sub_100#sub_100" w:history="1">
        <w:r w:rsidRPr="00C63013">
          <w:rPr>
            <w:rFonts w:ascii="Times New Roman" w:eastAsia="Times New Roman" w:hAnsi="Times New Roman" w:cs="Times New Roman"/>
            <w:sz w:val="24"/>
            <w:szCs w:val="24"/>
            <w:lang w:val="tt-RU" w:eastAsia="ru-RU"/>
          </w:rPr>
          <w:t>проекту</w:t>
        </w:r>
      </w:hyperlink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решения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C63013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r w:rsidR="00C873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7322">
        <w:rPr>
          <w:rFonts w:ascii="Times New Roman" w:hAnsi="Times New Roman" w:cs="Times New Roman"/>
          <w:sz w:val="24"/>
          <w:szCs w:val="24"/>
        </w:rPr>
        <w:t>Кушманс</w:t>
      </w:r>
      <w:r w:rsidRPr="008555E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8555E7">
        <w:rPr>
          <w:rFonts w:ascii="Times New Roman" w:hAnsi="Times New Roman" w:cs="Times New Roman"/>
          <w:sz w:val="24"/>
          <w:szCs w:val="24"/>
        </w:rPr>
        <w:t xml:space="preserve">   сельское поселение </w:t>
      </w:r>
      <w:proofErr w:type="spellStart"/>
      <w:r w:rsidRPr="008555E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8555E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вносятся в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="00C87322">
        <w:rPr>
          <w:rFonts w:ascii="Times New Roman" w:hAnsi="Times New Roman" w:cs="Times New Roman"/>
          <w:sz w:val="24"/>
          <w:szCs w:val="24"/>
        </w:rPr>
        <w:t>Кушманс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по адресу: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A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Кушманы,ул</w:t>
      </w:r>
      <w:proofErr w:type="gramStart"/>
      <w:r w:rsidR="00274AA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2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ентральная,д.16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или по факсу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274AA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3-27-37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в письменной форме в виде таблицы поправок согласно прилагаемому образцу:</w:t>
      </w:r>
    </w:p>
    <w:p w:rsidR="00C63013" w:rsidRPr="00C63013" w:rsidRDefault="00C63013" w:rsidP="00C6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tt-RU" w:eastAsia="ru-RU"/>
        </w:rPr>
      </w:pPr>
      <w:r w:rsidRPr="00C63013">
        <w:rPr>
          <w:rFonts w:ascii="Courier New" w:eastAsia="Times New Roman" w:hAnsi="Courier New" w:cs="Courier New"/>
          <w:noProof/>
          <w:sz w:val="20"/>
          <w:szCs w:val="20"/>
          <w:lang w:val="tt-RU" w:eastAsia="ru-RU"/>
        </w:rPr>
        <w:t>┌───┬────────┬──────────┬─────────┬────────────┬────────────────────────┐</w:t>
      </w:r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tt-RU" w:eastAsia="ru-RU"/>
        </w:rPr>
      </w:pPr>
      <w:r w:rsidRPr="00C63013">
        <w:rPr>
          <w:rFonts w:ascii="Courier New" w:eastAsia="Times New Roman" w:hAnsi="Courier New" w:cs="Courier New"/>
          <w:noProof/>
          <w:sz w:val="20"/>
          <w:szCs w:val="20"/>
          <w:lang w:val="tt-RU" w:eastAsia="ru-RU"/>
        </w:rPr>
        <w:t>│ N │ Пункт, │  Текст   │  Текст  │   Текст    │     Автор поправки     │</w:t>
      </w:r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6301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│п/п│подпункт│ проекта  │поправки │  проекта   │    (Ф.И.О., адрес,     │</w:t>
      </w:r>
      <w:proofErr w:type="gramEnd"/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01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│        │ решения  │         │  с учетом  │     телефон, место     │</w:t>
      </w:r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01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│        │          │         │  поправки  │     работы (учебы)     │</w:t>
      </w:r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01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├───┼────────┼──────────┼─────────┼────────────┼────────────────────────┤</w:t>
      </w:r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01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│        │          │         │            │                        │</w:t>
      </w:r>
    </w:p>
    <w:p w:rsidR="00C63013" w:rsidRPr="00C63013" w:rsidRDefault="00C63013" w:rsidP="00C6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301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└───┴────────┴──────────┴─────────┴────────────┴────────────────────────┘</w:t>
      </w:r>
    </w:p>
    <w:p w:rsidR="00C63013" w:rsidRPr="00C63013" w:rsidRDefault="00C63013" w:rsidP="00C6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C63013" w:rsidRPr="00C63013" w:rsidRDefault="00C63013" w:rsidP="00C6301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Предложения принимаются в рабочие дни с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часов в течение 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двадцати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со дня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решения в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стендах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Заявки на участие в публичных слушаниях с правом выступления подаются по адресу: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73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Кушманы</w:t>
      </w:r>
      <w:proofErr w:type="spellEnd"/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73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C87322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C8732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C8732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лично или по почте (с пометкой на конверте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обсуждение Устава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или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публичные слушания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), а также по факсу </w:t>
      </w:r>
      <w:r w:rsidR="00C8732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3-27-37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Заявки принимаются в рабочие дни с 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до 1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часов не позднее чем за 7 дней до даты проведения публичных слушаний.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3. Предложения граждан регистрируются 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рассматриваются созданной рабочей группой Совета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="00C87322">
        <w:rPr>
          <w:rFonts w:ascii="Times New Roman" w:hAnsi="Times New Roman" w:cs="Times New Roman"/>
          <w:sz w:val="24"/>
          <w:szCs w:val="24"/>
        </w:rPr>
        <w:t>Кушманс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3 к Решению 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Совета </w:t>
      </w:r>
      <w:proofErr w:type="spellStart"/>
      <w:r w:rsidR="00E61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Кушманс</w:t>
      </w:r>
      <w:r w:rsidR="00910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кого</w:t>
      </w:r>
      <w:proofErr w:type="spellEnd"/>
      <w:r w:rsidR="0091017B"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поселения Кайбицкого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Татарстан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</w:t>
      </w:r>
      <w:r w:rsidR="002F19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274A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января 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910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63013" w:rsidRPr="00C63013" w:rsidRDefault="00C63013" w:rsidP="00C630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274A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C63013" w:rsidRPr="00C63013" w:rsidRDefault="00C63013" w:rsidP="00C630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1017B" w:rsidRDefault="00C63013" w:rsidP="0091017B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Порядок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br/>
        <w:t xml:space="preserve">проведения публичных слушаний по проекту решения </w:t>
      </w:r>
      <w:r w:rsidR="0091017B"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r w:rsidR="0091017B" w:rsidRPr="00C63013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r w:rsidR="0091017B" w:rsidRPr="008555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1152">
        <w:rPr>
          <w:rFonts w:ascii="Times New Roman" w:hAnsi="Times New Roman" w:cs="Times New Roman"/>
          <w:sz w:val="24"/>
          <w:szCs w:val="24"/>
        </w:rPr>
        <w:t>Кушманс</w:t>
      </w:r>
      <w:r w:rsidR="0091017B" w:rsidRPr="008555E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91017B" w:rsidRPr="008555E7">
        <w:rPr>
          <w:rFonts w:ascii="Times New Roman" w:hAnsi="Times New Roman" w:cs="Times New Roman"/>
          <w:sz w:val="24"/>
          <w:szCs w:val="24"/>
        </w:rPr>
        <w:t xml:space="preserve">   сельское поселение </w:t>
      </w:r>
      <w:proofErr w:type="spellStart"/>
      <w:r w:rsidR="0091017B" w:rsidRPr="008555E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91017B" w:rsidRPr="008555E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C63013" w:rsidRPr="00C63013" w:rsidRDefault="00C63013" w:rsidP="0091017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1. Публичные слушания по </w:t>
      </w:r>
      <w:r w:rsidR="00A64B23"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fldChar w:fldCharType="begin"/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instrText xml:space="preserve"> HYPERLINK "file:///C:\\Documents%20and%20Settings\\Анвар\\Рабочий%20стол\\Изменен.%20в%20Уставы%202010август\\Устав%202009\\Решение%2025.06.2009%20.doc" \l "sub_100#sub_100" </w:instrText>
      </w:r>
      <w:r w:rsidR="00A64B23"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fldChar w:fldCharType="separate"/>
      </w:r>
      <w:r w:rsidRPr="00C63013">
        <w:rPr>
          <w:rFonts w:ascii="Times New Roman" w:eastAsia="Times New Roman" w:hAnsi="Times New Roman" w:cs="Times New Roman"/>
          <w:bCs/>
          <w:color w:val="008000"/>
          <w:kern w:val="32"/>
          <w:sz w:val="24"/>
          <w:szCs w:val="24"/>
          <w:u w:val="single"/>
          <w:lang w:val="tt-RU" w:eastAsia="ru-RU"/>
        </w:rPr>
        <w:t>проекту</w:t>
      </w:r>
      <w:r w:rsidR="00A64B23"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fldChar w:fldCharType="end"/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решения </w:t>
      </w:r>
      <w:r w:rsidR="0091017B"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r w:rsidR="0091017B" w:rsidRPr="00C63013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r w:rsidR="0091017B" w:rsidRPr="008555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1152">
        <w:rPr>
          <w:rFonts w:ascii="Times New Roman" w:hAnsi="Times New Roman" w:cs="Times New Roman"/>
          <w:sz w:val="24"/>
          <w:szCs w:val="24"/>
        </w:rPr>
        <w:t>Кушманс</w:t>
      </w:r>
      <w:r w:rsidR="0091017B" w:rsidRPr="008555E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91017B" w:rsidRPr="008555E7">
        <w:rPr>
          <w:rFonts w:ascii="Times New Roman" w:hAnsi="Times New Roman" w:cs="Times New Roman"/>
          <w:sz w:val="24"/>
          <w:szCs w:val="24"/>
        </w:rPr>
        <w:t xml:space="preserve">   сельское поселение </w:t>
      </w:r>
      <w:proofErr w:type="spellStart"/>
      <w:r w:rsidR="0091017B" w:rsidRPr="008555E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91017B" w:rsidRPr="008555E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  <w:r w:rsidR="0091017B"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(далее - публичные слушания) проводя</w:t>
      </w:r>
      <w:r w:rsidRPr="00C63013">
        <w:rPr>
          <w:rFonts w:ascii="Times New Roman" w:eastAsia="Times New Roman" w:hAnsi="Times New Roman" w:cs="Arial"/>
          <w:bCs/>
          <w:kern w:val="32"/>
          <w:sz w:val="24"/>
          <w:szCs w:val="24"/>
          <w:lang w:val="tt-RU" w:eastAsia="ru-RU"/>
        </w:rPr>
        <w:t>тся в соответствии со статьей 1</w:t>
      </w:r>
      <w:r w:rsidRPr="00C63013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9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Устава муниципального образования</w:t>
      </w:r>
      <w:r w:rsidRPr="00C63013">
        <w:rPr>
          <w:rFonts w:ascii="Times New Roman" w:eastAsia="Times New Roman" w:hAnsi="Times New Roman" w:cs="Arial"/>
          <w:bCs/>
          <w:kern w:val="32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«</w:t>
      </w:r>
      <w:r w:rsidR="0091017B" w:rsidRPr="008555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1152">
        <w:rPr>
          <w:rFonts w:ascii="Times New Roman" w:hAnsi="Times New Roman" w:cs="Times New Roman"/>
          <w:sz w:val="24"/>
          <w:szCs w:val="24"/>
        </w:rPr>
        <w:t>Кушманс</w:t>
      </w:r>
      <w:r w:rsidR="0091017B" w:rsidRPr="008555E7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91017B" w:rsidRPr="008555E7">
        <w:rPr>
          <w:rFonts w:ascii="Times New Roman" w:hAnsi="Times New Roman" w:cs="Times New Roman"/>
          <w:sz w:val="24"/>
          <w:szCs w:val="24"/>
        </w:rPr>
        <w:t xml:space="preserve">   сельское поселение </w:t>
      </w:r>
      <w:proofErr w:type="spellStart"/>
      <w:r w:rsidR="0091017B" w:rsidRPr="008555E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91017B" w:rsidRPr="008555E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91017B"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», настоящим Порядком.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 Участниками публичных слушаний с правом выступления для аргументации своих предложений являются жители района, которые подали в Совет </w:t>
      </w:r>
      <w:r w:rsidR="00E6115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Кушманс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кого сельского поселения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Кайбицкого муниципального района письменные заявления не позднее 7 дней до даты проведения публичных слушаний.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3. Участниками публичных слушаний без права выступления на публичных слушаниях могут быть все заинтересованные жители 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поселения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средства массовой информации.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 Регистрация участников начинается за 1 час до начала публичных слушаний.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 Председательствующим на публичных слушаниях является Глава муниципального образования или, по его поручению, иное должностное лицо муниципального образования.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8. С основным докладом выступает депутат Совет</w:t>
      </w:r>
      <w:r w:rsidR="000049D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E6115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Кушманс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кого</w:t>
      </w:r>
      <w:r w:rsidR="000049D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сельского поселения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Кайбицкого муниципального района, уполномоченный решением постоянной комиссии по вопросам законности, правопорядка и местному самоуправлению.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C63013" w:rsidRPr="00C63013" w:rsidRDefault="00C63013" w:rsidP="00C6301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r w:rsidR="00E6115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Кушманс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кого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Кайбицкого муниципального района в установленном порядке.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17. Заключение по результатам публичных слушаний готовится постоянной комиссией Совета </w:t>
      </w:r>
      <w:r w:rsidR="00E6115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Кушманс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кого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Кайбицкого муниципального района по вопросам законности, правопорядка, местному самоуправлению.</w:t>
      </w:r>
    </w:p>
    <w:p w:rsidR="00C63013" w:rsidRPr="00C63013" w:rsidRDefault="00C63013" w:rsidP="00C6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18. Заключение по результатам публичных слушаний подлежит опубликованию в средствах массовой информации.</w:t>
      </w:r>
    </w:p>
    <w:p w:rsidR="0091017B" w:rsidRDefault="00C63013" w:rsidP="0091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19. Организационное и материально-техническое обеспечение проведения публичных слушаний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осуществляется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Исполнительным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комитетом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муниципального </w:t>
      </w:r>
      <w:r w:rsidR="0091017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образования</w:t>
      </w:r>
    </w:p>
    <w:p w:rsidR="00C63013" w:rsidRPr="00C63013" w:rsidRDefault="00C63013" w:rsidP="0091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«</w:t>
      </w:r>
      <w:r w:rsidR="00E6115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Кушманское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Кайбицк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муниципальн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</w:t>
      </w:r>
      <w:r w:rsidRPr="00C6301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Республики Татарстан</w:t>
      </w:r>
      <w:r w:rsidRPr="00C630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234B" w:rsidRDefault="0047234B" w:rsidP="0091017B">
      <w:pPr>
        <w:jc w:val="both"/>
      </w:pPr>
    </w:p>
    <w:sectPr w:rsidR="0047234B" w:rsidSect="0013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13"/>
    <w:rsid w:val="000049DD"/>
    <w:rsid w:val="001352F7"/>
    <w:rsid w:val="00274AA9"/>
    <w:rsid w:val="002F19DD"/>
    <w:rsid w:val="0047234B"/>
    <w:rsid w:val="004E5B55"/>
    <w:rsid w:val="0091017B"/>
    <w:rsid w:val="00A64B23"/>
    <w:rsid w:val="00AF4D72"/>
    <w:rsid w:val="00C63013"/>
    <w:rsid w:val="00C87322"/>
    <w:rsid w:val="00E6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40;&#1085;&#1074;&#1072;&#1088;\&#1056;&#1072;&#1073;&#1086;&#1095;&#1080;&#1081;%20&#1089;&#1090;&#1086;&#1083;\&#1048;&#1079;&#1084;&#1077;&#1085;&#1077;&#1085;.%20&#1074;%20&#1059;&#1089;&#1090;&#1072;&#1074;&#1099;%202010&#1072;&#1074;&#1075;&#1091;&#1089;&#1090;\&#1059;&#1089;&#1090;&#1072;&#1074;%202009\&#1056;&#1077;&#1096;&#1077;&#1085;&#1080;&#1077;%2025.06.2009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6</cp:revision>
  <dcterms:created xsi:type="dcterms:W3CDTF">2015-01-14T06:29:00Z</dcterms:created>
  <dcterms:modified xsi:type="dcterms:W3CDTF">2015-02-06T06:44:00Z</dcterms:modified>
</cp:coreProperties>
</file>